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8796E" w14:textId="58D48C99" w:rsidR="001E699D" w:rsidRPr="00E3707B" w:rsidRDefault="00106A48" w:rsidP="00E3707B">
      <w:pPr>
        <w:pStyle w:val="Heading1"/>
        <w:tabs>
          <w:tab w:val="left" w:pos="3690"/>
        </w:tabs>
        <w:spacing w:after="36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39452C">
        <w:rPr>
          <w:color w:val="12284C" w:themeColor="text2"/>
          <w:sz w:val="28"/>
          <w:szCs w:val="36"/>
        </w:rPr>
        <w:t>Civil Engineering &amp; Architecture</w:t>
      </w:r>
      <w:r>
        <w:rPr>
          <w:color w:val="12284C" w:themeColor="text2"/>
          <w:sz w:val="28"/>
          <w:szCs w:val="36"/>
        </w:rPr>
        <w:fldChar w:fldCharType="end"/>
      </w:r>
      <w:r w:rsidR="00E3707B" w:rsidRPr="00E3707B">
        <w:rPr>
          <w:color w:val="12284C" w:themeColor="text2"/>
          <w:sz w:val="28"/>
          <w:szCs w:val="36"/>
        </w:rPr>
        <w:tab/>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39452C">
        <w:rPr>
          <w:color w:val="12284C" w:themeColor="text2"/>
          <w:sz w:val="28"/>
          <w:szCs w:val="36"/>
        </w:rPr>
        <w:t>21012</w:t>
      </w:r>
      <w:r>
        <w:rPr>
          <w:color w:val="12284C" w:themeColor="text2"/>
          <w:sz w:val="28"/>
          <w:szCs w:val="36"/>
        </w:rPr>
        <w:fldChar w:fldCharType="end"/>
      </w:r>
      <w:r w:rsidR="003F2990" w:rsidRPr="00E3707B">
        <w:rPr>
          <w:color w:val="12284C" w:themeColor="text2"/>
          <w:sz w:val="28"/>
          <w:szCs w:val="36"/>
        </w:rPr>
        <w:tab/>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39452C">
        <w:rPr>
          <w:color w:val="12284C" w:themeColor="text2"/>
          <w:sz w:val="28"/>
          <w:szCs w:val="36"/>
        </w:rPr>
        <w:t>1.0</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3E3892C6" w14:textId="77777777" w:rsidR="0039452C" w:rsidRDefault="0039452C" w:rsidP="0039452C">
      <w:pPr>
        <w:spacing w:before="0" w:after="0"/>
        <w:rPr>
          <w:rStyle w:val="Regular"/>
        </w:rPr>
      </w:pPr>
    </w:p>
    <w:p w14:paraId="49B5D33F" w14:textId="77777777" w:rsidR="0039452C" w:rsidRDefault="009C4EE4" w:rsidP="0039452C">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C22ECE">
        <w:rPr>
          <w:rStyle w:val="Strong"/>
        </w:rPr>
        <w:t xml:space="preserve"> </w:t>
      </w:r>
      <w:r w:rsidR="0039452C" w:rsidRPr="0039452C">
        <w:rPr>
          <w:rFonts w:ascii="Open Sans Light" w:eastAsia="Times New Roman" w:hAnsi="Open Sans Light" w:cs="Open Sans Light"/>
          <w:color w:val="000000"/>
          <w:kern w:val="0"/>
          <w:sz w:val="20"/>
          <w:szCs w:val="20"/>
          <w14:ligatures w14:val="none"/>
        </w:rPr>
        <w:t>Engineering &amp; Applied Mathematics (14.0101)</w:t>
      </w:r>
    </w:p>
    <w:p w14:paraId="48A516D0" w14:textId="77777777" w:rsidR="0039452C" w:rsidRDefault="0039452C" w:rsidP="0039452C">
      <w:pPr>
        <w:spacing w:before="0" w:after="0"/>
        <w:rPr>
          <w:rFonts w:ascii="Open Sans Light" w:eastAsia="Times New Roman" w:hAnsi="Open Sans Light" w:cs="Open Sans Light"/>
          <w:color w:val="000000"/>
          <w:kern w:val="0"/>
          <w:sz w:val="20"/>
          <w:szCs w:val="20"/>
          <w14:ligatures w14:val="none"/>
        </w:rPr>
      </w:pPr>
    </w:p>
    <w:p w14:paraId="176B9487" w14:textId="152DD06B" w:rsidR="0039452C" w:rsidRPr="0039452C" w:rsidRDefault="009C4EE4" w:rsidP="0039452C">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C22ECE" w:rsidRPr="007039C1">
        <w:rPr>
          <w:rStyle w:val="Regular"/>
        </w:rPr>
        <w:t xml:space="preserve"> </w:t>
      </w:r>
      <w:r w:rsidR="0039452C" w:rsidRPr="0039452C">
        <w:rPr>
          <w:rFonts w:ascii="Open Sans Light" w:eastAsia="Times New Roman" w:hAnsi="Open Sans Light" w:cs="Open Sans Light"/>
          <w:color w:val="000000"/>
          <w:kern w:val="0"/>
          <w:sz w:val="20"/>
          <w:szCs w:val="20"/>
          <w14:ligatures w14:val="none"/>
        </w:rPr>
        <w:t>An</w:t>
      </w:r>
      <w:r w:rsidR="0039452C" w:rsidRPr="0039452C">
        <w:rPr>
          <w:rFonts w:ascii="Open Sans Light" w:eastAsia="Times New Roman" w:hAnsi="Open Sans Light" w:cs="Open Sans Light"/>
          <w:b/>
          <w:bCs/>
          <w:color w:val="000000"/>
          <w:kern w:val="0"/>
          <w:sz w:val="20"/>
          <w:szCs w:val="20"/>
          <w14:ligatures w14:val="none"/>
        </w:rPr>
        <w:t xml:space="preserve"> application level</w:t>
      </w:r>
      <w:r w:rsidR="0039452C" w:rsidRPr="0039452C">
        <w:rPr>
          <w:rFonts w:ascii="Open Sans Light" w:eastAsia="Times New Roman" w:hAnsi="Open Sans Light" w:cs="Open Sans Light"/>
          <w:color w:val="000000"/>
          <w:kern w:val="0"/>
          <w:sz w:val="20"/>
          <w:szCs w:val="20"/>
          <w14:ligatures w14:val="none"/>
        </w:rPr>
        <w:t xml:space="preserve"> course providing students with an overview of the fields of Civil Engineering and Architecture while emphasizing the interrelationship of both fields. Students typically use software to address real world problems and to communicate the solutions that they develop. Course topics typically include the roles of civil engineers and architects, project-planning, site-planning, building design, project documentation, and presentation.</w:t>
      </w:r>
    </w:p>
    <w:p w14:paraId="4FBDB71A" w14:textId="64C51392" w:rsidR="009C4EE4" w:rsidRPr="0039452C" w:rsidRDefault="009C4EE4" w:rsidP="0039452C">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10225150" w14:textId="5CBC0025" w:rsidR="006E3D0C" w:rsidRPr="003F2990" w:rsidRDefault="006E3D0C" w:rsidP="006E3D0C">
      <w:pPr>
        <w:pStyle w:val="Heading2"/>
      </w:pPr>
      <w:r w:rsidRPr="003F2990">
        <w:t xml:space="preserve">Benchmark 1: </w:t>
      </w:r>
      <w:sdt>
        <w:sdtPr>
          <w:id w:val="-1253581834"/>
          <w:placeholder>
            <w:docPart w:val="1E96468DAAB6483E8E19BBAA36A01B43"/>
          </w:placeholder>
        </w:sdtPr>
        <w:sdtContent>
          <w:r>
            <w:t>Understanding the Field</w:t>
          </w:r>
        </w:sdtContent>
      </w:sdt>
    </w:p>
    <w:p w14:paraId="0F963538" w14:textId="77777777" w:rsidR="006E3D0C" w:rsidRPr="003962B7" w:rsidRDefault="006E3D0C" w:rsidP="006E3D0C">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6E3D0C" w:rsidRPr="00C41189" w14:paraId="548ECAF7" w14:textId="77777777" w:rsidTr="006E3D0C">
        <w:trPr>
          <w:cnfStyle w:val="100000000000" w:firstRow="1" w:lastRow="0" w:firstColumn="0" w:lastColumn="0" w:oddVBand="0" w:evenVBand="0" w:oddHBand="0" w:evenHBand="0" w:firstRowFirstColumn="0" w:firstRowLastColumn="0" w:lastRowFirstColumn="0" w:lastRowLastColumn="0"/>
          <w:tblHeader/>
        </w:trPr>
        <w:tc>
          <w:tcPr>
            <w:tcW w:w="705" w:type="dxa"/>
          </w:tcPr>
          <w:p w14:paraId="10845FF1" w14:textId="77777777" w:rsidR="006E3D0C" w:rsidRPr="00C41189" w:rsidRDefault="006E3D0C" w:rsidP="009F3D37">
            <w:pPr>
              <w:pStyle w:val="TableHeader"/>
              <w:jc w:val="right"/>
              <w:rPr>
                <w:b/>
                <w:bCs/>
              </w:rPr>
            </w:pPr>
            <w:r w:rsidRPr="00C41189">
              <w:rPr>
                <w:b/>
                <w:bCs/>
              </w:rPr>
              <w:t>#</w:t>
            </w:r>
          </w:p>
        </w:tc>
        <w:tc>
          <w:tcPr>
            <w:tcW w:w="8200" w:type="dxa"/>
          </w:tcPr>
          <w:p w14:paraId="416155AD" w14:textId="77777777" w:rsidR="006E3D0C" w:rsidRPr="00C41189" w:rsidRDefault="006E3D0C" w:rsidP="009F3D37">
            <w:pPr>
              <w:pStyle w:val="TableHeader"/>
              <w:rPr>
                <w:b/>
                <w:bCs/>
              </w:rPr>
            </w:pPr>
            <w:r w:rsidRPr="00C41189">
              <w:rPr>
                <w:b/>
                <w:bCs/>
              </w:rPr>
              <w:t>DESCRIPTION</w:t>
            </w:r>
          </w:p>
        </w:tc>
        <w:tc>
          <w:tcPr>
            <w:tcW w:w="877" w:type="dxa"/>
          </w:tcPr>
          <w:p w14:paraId="4E209F5E" w14:textId="77777777" w:rsidR="006E3D0C" w:rsidRPr="00C41189" w:rsidRDefault="006E3D0C" w:rsidP="009F3D37">
            <w:pPr>
              <w:pStyle w:val="TableHeader"/>
              <w:rPr>
                <w:b/>
                <w:bCs/>
              </w:rPr>
            </w:pPr>
            <w:r w:rsidRPr="00C41189">
              <w:rPr>
                <w:b/>
                <w:bCs/>
              </w:rPr>
              <w:t>RATING</w:t>
            </w:r>
          </w:p>
        </w:tc>
      </w:tr>
      <w:tr w:rsidR="006E3D0C" w:rsidRPr="009F713B" w14:paraId="72057053" w14:textId="77777777" w:rsidTr="006E3D0C">
        <w:trPr>
          <w:cnfStyle w:val="000000100000" w:firstRow="0" w:lastRow="0" w:firstColumn="0" w:lastColumn="0" w:oddVBand="0" w:evenVBand="0" w:oddHBand="1" w:evenHBand="0" w:firstRowFirstColumn="0" w:firstRowLastColumn="0" w:lastRowFirstColumn="0" w:lastRowLastColumn="0"/>
        </w:trPr>
        <w:tc>
          <w:tcPr>
            <w:tcW w:w="705" w:type="dxa"/>
          </w:tcPr>
          <w:p w14:paraId="050D3C34" w14:textId="77777777" w:rsidR="006E3D0C" w:rsidRPr="00334670" w:rsidRDefault="006E3D0C" w:rsidP="006E3D0C">
            <w:pPr>
              <w:pStyle w:val="TableLeftcolumn"/>
            </w:pPr>
            <w:r w:rsidRPr="00334670">
              <w:t>1.1</w:t>
            </w:r>
          </w:p>
        </w:tc>
        <w:tc>
          <w:tcPr>
            <w:tcW w:w="8200" w:type="dxa"/>
            <w:tcBorders>
              <w:left w:val="nil"/>
            </w:tcBorders>
            <w:shd w:val="clear" w:color="auto" w:fill="auto"/>
            <w:vAlign w:val="center"/>
          </w:tcPr>
          <w:p w14:paraId="67CB3B87" w14:textId="52F791D7" w:rsidR="006E3D0C" w:rsidRPr="00D53139" w:rsidRDefault="006E3D0C" w:rsidP="006E3D0C">
            <w:pPr>
              <w:pStyle w:val="Tabletext"/>
            </w:pPr>
            <w:r w:rsidRPr="00E82EE0">
              <w:rPr>
                <w:rFonts w:ascii="Open Sans Light" w:eastAsia="Times New Roman" w:hAnsi="Open Sans Light" w:cs="Open Sans Light"/>
                <w:color w:val="000000"/>
                <w:kern w:val="0"/>
                <w14:ligatures w14:val="none"/>
              </w:rPr>
              <w:t>Compare and contrast civil engineering and architecture.</w:t>
            </w:r>
          </w:p>
        </w:tc>
        <w:tc>
          <w:tcPr>
            <w:tcW w:w="877" w:type="dxa"/>
            <w:tcBorders>
              <w:left w:val="nil"/>
              <w:bottom w:val="single" w:sz="8" w:space="0" w:color="auto"/>
            </w:tcBorders>
            <w:vAlign w:val="bottom"/>
          </w:tcPr>
          <w:p w14:paraId="7AB7A36C" w14:textId="77777777" w:rsidR="006E3D0C" w:rsidRPr="00ED28EF" w:rsidRDefault="006E3D0C" w:rsidP="006E3D0C">
            <w:pPr>
              <w:pStyle w:val="Tabletext"/>
              <w:rPr>
                <w:rStyle w:val="Formentry12ptopunderline"/>
              </w:rPr>
            </w:pPr>
          </w:p>
        </w:tc>
      </w:tr>
      <w:tr w:rsidR="006E3D0C" w:rsidRPr="009F713B" w14:paraId="4575C6F0" w14:textId="77777777" w:rsidTr="006E3D0C">
        <w:tc>
          <w:tcPr>
            <w:tcW w:w="705" w:type="dxa"/>
          </w:tcPr>
          <w:p w14:paraId="55B3175D" w14:textId="77777777" w:rsidR="006E3D0C" w:rsidRPr="00334670" w:rsidRDefault="006E3D0C" w:rsidP="006E3D0C">
            <w:pPr>
              <w:pStyle w:val="TableLeftcolumn"/>
            </w:pPr>
            <w:r w:rsidRPr="00334670">
              <w:t>1.2</w:t>
            </w:r>
          </w:p>
        </w:tc>
        <w:tc>
          <w:tcPr>
            <w:tcW w:w="8200" w:type="dxa"/>
            <w:tcBorders>
              <w:top w:val="nil"/>
              <w:left w:val="nil"/>
            </w:tcBorders>
            <w:shd w:val="clear" w:color="auto" w:fill="auto"/>
            <w:vAlign w:val="center"/>
          </w:tcPr>
          <w:p w14:paraId="52942453" w14:textId="7EA2BF3E" w:rsidR="006E3D0C" w:rsidRPr="00334670" w:rsidRDefault="006E3D0C" w:rsidP="006E3D0C">
            <w:pPr>
              <w:pStyle w:val="Tabletext"/>
            </w:pPr>
            <w:r w:rsidRPr="00E82EE0">
              <w:rPr>
                <w:rFonts w:ascii="Open Sans Light" w:eastAsia="Times New Roman" w:hAnsi="Open Sans Light" w:cs="Open Sans Light"/>
                <w:color w:val="000000"/>
                <w:kern w:val="0"/>
                <w14:ligatures w14:val="none"/>
              </w:rPr>
              <w:t>Understand careers related to civil engineering and architecture.</w:t>
            </w:r>
          </w:p>
        </w:tc>
        <w:tc>
          <w:tcPr>
            <w:tcW w:w="877" w:type="dxa"/>
            <w:tcBorders>
              <w:top w:val="single" w:sz="8" w:space="0" w:color="auto"/>
              <w:left w:val="nil"/>
              <w:bottom w:val="single" w:sz="8" w:space="0" w:color="auto"/>
            </w:tcBorders>
            <w:vAlign w:val="bottom"/>
          </w:tcPr>
          <w:p w14:paraId="18426051" w14:textId="77777777" w:rsidR="006E3D0C" w:rsidRPr="00ED28EF" w:rsidRDefault="006E3D0C" w:rsidP="006E3D0C">
            <w:pPr>
              <w:pStyle w:val="Tabletext"/>
              <w:rPr>
                <w:rStyle w:val="Formentry12ptopunderline"/>
              </w:rPr>
            </w:pPr>
          </w:p>
        </w:tc>
      </w:tr>
      <w:tr w:rsidR="006E3D0C" w:rsidRPr="009F713B" w14:paraId="34D99B67" w14:textId="77777777" w:rsidTr="006E3D0C">
        <w:trPr>
          <w:cnfStyle w:val="000000100000" w:firstRow="0" w:lastRow="0" w:firstColumn="0" w:lastColumn="0" w:oddVBand="0" w:evenVBand="0" w:oddHBand="1" w:evenHBand="0" w:firstRowFirstColumn="0" w:firstRowLastColumn="0" w:lastRowFirstColumn="0" w:lastRowLastColumn="0"/>
        </w:trPr>
        <w:tc>
          <w:tcPr>
            <w:tcW w:w="705" w:type="dxa"/>
          </w:tcPr>
          <w:p w14:paraId="525DB1EA" w14:textId="77777777" w:rsidR="006E3D0C" w:rsidRPr="00334670" w:rsidRDefault="006E3D0C" w:rsidP="006E3D0C">
            <w:pPr>
              <w:pStyle w:val="TableLeftcolumn"/>
            </w:pPr>
            <w:r w:rsidRPr="00334670">
              <w:t>1.3</w:t>
            </w:r>
          </w:p>
        </w:tc>
        <w:tc>
          <w:tcPr>
            <w:tcW w:w="8200" w:type="dxa"/>
            <w:tcBorders>
              <w:top w:val="nil"/>
              <w:left w:val="nil"/>
            </w:tcBorders>
            <w:shd w:val="clear" w:color="auto" w:fill="auto"/>
            <w:vAlign w:val="center"/>
          </w:tcPr>
          <w:p w14:paraId="6F7F37D8" w14:textId="448F9B12" w:rsidR="006E3D0C" w:rsidRPr="00334670" w:rsidRDefault="006E3D0C" w:rsidP="006E3D0C">
            <w:pPr>
              <w:pStyle w:val="Tabletext"/>
            </w:pPr>
            <w:r w:rsidRPr="00E82EE0">
              <w:rPr>
                <w:rFonts w:ascii="Open Sans Light" w:eastAsia="Times New Roman" w:hAnsi="Open Sans Light" w:cs="Open Sans Light"/>
                <w:color w:val="000000"/>
                <w:kern w:val="0"/>
                <w14:ligatures w14:val="none"/>
              </w:rPr>
              <w:t>Communicate the current common practices utilized in civil engineering and architecture and apply them to develop a viable solution for an engineering or architecture project.</w:t>
            </w:r>
          </w:p>
        </w:tc>
        <w:tc>
          <w:tcPr>
            <w:tcW w:w="877" w:type="dxa"/>
            <w:tcBorders>
              <w:top w:val="single" w:sz="8" w:space="0" w:color="auto"/>
              <w:left w:val="nil"/>
              <w:bottom w:val="single" w:sz="8" w:space="0" w:color="auto"/>
            </w:tcBorders>
            <w:vAlign w:val="bottom"/>
          </w:tcPr>
          <w:p w14:paraId="7E8E5180" w14:textId="77777777" w:rsidR="006E3D0C" w:rsidRPr="00ED28EF" w:rsidRDefault="006E3D0C" w:rsidP="006E3D0C">
            <w:pPr>
              <w:pStyle w:val="Tabletext"/>
              <w:rPr>
                <w:rStyle w:val="Formentry12ptopunderline"/>
              </w:rPr>
            </w:pPr>
          </w:p>
        </w:tc>
      </w:tr>
    </w:tbl>
    <w:p w14:paraId="2A173059" w14:textId="015086D3" w:rsidR="006E3D0C" w:rsidRPr="003F2990" w:rsidRDefault="006E3D0C" w:rsidP="006E3D0C">
      <w:pPr>
        <w:pStyle w:val="Heading2"/>
      </w:pPr>
      <w:r w:rsidRPr="003F2990">
        <w:t xml:space="preserve">Benchmark </w:t>
      </w:r>
      <w:r>
        <w:t>2</w:t>
      </w:r>
      <w:r w:rsidRPr="003F2990">
        <w:t xml:space="preserve">: </w:t>
      </w:r>
      <w:sdt>
        <w:sdtPr>
          <w:id w:val="-1517843329"/>
          <w:placeholder>
            <w:docPart w:val="373B5A40999E4CEEB73C0FF81448410B"/>
          </w:placeholder>
        </w:sdtPr>
        <w:sdtContent>
          <w:r>
            <w:t>Project Management and Documentation</w:t>
          </w:r>
        </w:sdtContent>
      </w:sdt>
    </w:p>
    <w:p w14:paraId="56A69156" w14:textId="77777777" w:rsidR="006E3D0C" w:rsidRPr="003962B7" w:rsidRDefault="006E3D0C" w:rsidP="006E3D0C">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6E3D0C" w:rsidRPr="00C41189" w14:paraId="03E833B6" w14:textId="77777777" w:rsidTr="009F3D37">
        <w:trPr>
          <w:cnfStyle w:val="100000000000" w:firstRow="1" w:lastRow="0" w:firstColumn="0" w:lastColumn="0" w:oddVBand="0" w:evenVBand="0" w:oddHBand="0" w:evenHBand="0" w:firstRowFirstColumn="0" w:firstRowLastColumn="0" w:lastRowFirstColumn="0" w:lastRowLastColumn="0"/>
          <w:tblHeader/>
        </w:trPr>
        <w:tc>
          <w:tcPr>
            <w:tcW w:w="705" w:type="dxa"/>
          </w:tcPr>
          <w:p w14:paraId="4F226343" w14:textId="77777777" w:rsidR="006E3D0C" w:rsidRPr="00C41189" w:rsidRDefault="006E3D0C" w:rsidP="009F3D37">
            <w:pPr>
              <w:pStyle w:val="TableHeader"/>
              <w:jc w:val="right"/>
              <w:rPr>
                <w:b/>
                <w:bCs/>
              </w:rPr>
            </w:pPr>
            <w:r w:rsidRPr="00C41189">
              <w:rPr>
                <w:b/>
                <w:bCs/>
              </w:rPr>
              <w:t>#</w:t>
            </w:r>
          </w:p>
        </w:tc>
        <w:tc>
          <w:tcPr>
            <w:tcW w:w="8200" w:type="dxa"/>
          </w:tcPr>
          <w:p w14:paraId="7546E511" w14:textId="77777777" w:rsidR="006E3D0C" w:rsidRPr="00C41189" w:rsidRDefault="006E3D0C" w:rsidP="009F3D37">
            <w:pPr>
              <w:pStyle w:val="TableHeader"/>
              <w:rPr>
                <w:b/>
                <w:bCs/>
              </w:rPr>
            </w:pPr>
            <w:r w:rsidRPr="00C41189">
              <w:rPr>
                <w:b/>
                <w:bCs/>
              </w:rPr>
              <w:t>DESCRIPTION</w:t>
            </w:r>
          </w:p>
        </w:tc>
        <w:tc>
          <w:tcPr>
            <w:tcW w:w="877" w:type="dxa"/>
          </w:tcPr>
          <w:p w14:paraId="3BCEB450" w14:textId="77777777" w:rsidR="006E3D0C" w:rsidRPr="00C41189" w:rsidRDefault="006E3D0C" w:rsidP="009F3D37">
            <w:pPr>
              <w:pStyle w:val="TableHeader"/>
              <w:rPr>
                <w:b/>
                <w:bCs/>
              </w:rPr>
            </w:pPr>
            <w:r w:rsidRPr="00C41189">
              <w:rPr>
                <w:b/>
                <w:bCs/>
              </w:rPr>
              <w:t>RATING</w:t>
            </w:r>
          </w:p>
        </w:tc>
      </w:tr>
      <w:tr w:rsidR="006E3D0C" w:rsidRPr="009F713B" w14:paraId="3CB172CF" w14:textId="77777777" w:rsidTr="006E3D0C">
        <w:trPr>
          <w:cnfStyle w:val="000000100000" w:firstRow="0" w:lastRow="0" w:firstColumn="0" w:lastColumn="0" w:oddVBand="0" w:evenVBand="0" w:oddHBand="1" w:evenHBand="0" w:firstRowFirstColumn="0" w:firstRowLastColumn="0" w:lastRowFirstColumn="0" w:lastRowLastColumn="0"/>
        </w:trPr>
        <w:tc>
          <w:tcPr>
            <w:tcW w:w="705" w:type="dxa"/>
          </w:tcPr>
          <w:p w14:paraId="7E148E00" w14:textId="0578ACE7" w:rsidR="006E3D0C" w:rsidRPr="00334670" w:rsidRDefault="006E3D0C" w:rsidP="006E3D0C">
            <w:pPr>
              <w:pStyle w:val="TableLeftcolumn"/>
            </w:pPr>
            <w:r>
              <w:t>2</w:t>
            </w:r>
            <w:r w:rsidRPr="00334670">
              <w:t>.1</w:t>
            </w:r>
          </w:p>
        </w:tc>
        <w:tc>
          <w:tcPr>
            <w:tcW w:w="8200" w:type="dxa"/>
            <w:tcBorders>
              <w:left w:val="nil"/>
            </w:tcBorders>
            <w:shd w:val="clear" w:color="auto" w:fill="auto"/>
            <w:vAlign w:val="center"/>
          </w:tcPr>
          <w:p w14:paraId="7598A1BD" w14:textId="66D952A0" w:rsidR="006E3D0C" w:rsidRPr="00D53139" w:rsidRDefault="006E3D0C" w:rsidP="006E3D0C">
            <w:pPr>
              <w:pStyle w:val="Tabletext"/>
            </w:pPr>
            <w:r w:rsidRPr="003C3B34">
              <w:rPr>
                <w:rFonts w:ascii="Open Sans Light" w:eastAsia="Times New Roman" w:hAnsi="Open Sans Light" w:cs="Open Sans Light"/>
                <w:color w:val="000000"/>
                <w:kern w:val="0"/>
                <w14:ligatures w14:val="none"/>
              </w:rPr>
              <w:t>Manage a civil engineering and architectural project by documenting proposed changes from review and feedback recommended by client within the project journal.</w:t>
            </w:r>
          </w:p>
        </w:tc>
        <w:tc>
          <w:tcPr>
            <w:tcW w:w="877" w:type="dxa"/>
            <w:tcBorders>
              <w:left w:val="nil"/>
              <w:bottom w:val="single" w:sz="8" w:space="0" w:color="auto"/>
            </w:tcBorders>
            <w:vAlign w:val="bottom"/>
          </w:tcPr>
          <w:p w14:paraId="7B81C6B8" w14:textId="77777777" w:rsidR="006E3D0C" w:rsidRPr="00ED28EF" w:rsidRDefault="006E3D0C" w:rsidP="006E3D0C">
            <w:pPr>
              <w:pStyle w:val="Tabletext"/>
              <w:rPr>
                <w:rStyle w:val="Formentry12ptopunderline"/>
              </w:rPr>
            </w:pPr>
          </w:p>
        </w:tc>
      </w:tr>
      <w:tr w:rsidR="006E3D0C" w:rsidRPr="009F713B" w14:paraId="7796F596" w14:textId="77777777" w:rsidTr="006E3D0C">
        <w:tc>
          <w:tcPr>
            <w:tcW w:w="705" w:type="dxa"/>
          </w:tcPr>
          <w:p w14:paraId="7E8E53AD" w14:textId="3A3F6415" w:rsidR="006E3D0C" w:rsidRPr="00334670" w:rsidRDefault="006E3D0C" w:rsidP="006E3D0C">
            <w:pPr>
              <w:pStyle w:val="TableLeftcolumn"/>
            </w:pPr>
            <w:r>
              <w:t>2</w:t>
            </w:r>
            <w:r w:rsidRPr="00334670">
              <w:t>.2</w:t>
            </w:r>
          </w:p>
        </w:tc>
        <w:tc>
          <w:tcPr>
            <w:tcW w:w="8200" w:type="dxa"/>
            <w:tcBorders>
              <w:top w:val="nil"/>
              <w:left w:val="nil"/>
            </w:tcBorders>
            <w:shd w:val="clear" w:color="auto" w:fill="auto"/>
            <w:vAlign w:val="center"/>
          </w:tcPr>
          <w:p w14:paraId="352D03F1" w14:textId="3A43BEA2" w:rsidR="006E3D0C" w:rsidRPr="00334670" w:rsidRDefault="006E3D0C" w:rsidP="006E3D0C">
            <w:pPr>
              <w:pStyle w:val="Tabletext"/>
            </w:pPr>
            <w:r w:rsidRPr="003C3B34">
              <w:rPr>
                <w:rFonts w:ascii="Open Sans Light" w:eastAsia="Times New Roman" w:hAnsi="Open Sans Light" w:cs="Open Sans Light"/>
                <w:color w:val="000000"/>
                <w:kern w:val="0"/>
                <w14:ligatures w14:val="none"/>
              </w:rPr>
              <w:t>Identify needed elements (criteria &amp; constraints) for project assessment and decision making</w:t>
            </w:r>
          </w:p>
        </w:tc>
        <w:tc>
          <w:tcPr>
            <w:tcW w:w="877" w:type="dxa"/>
            <w:tcBorders>
              <w:top w:val="single" w:sz="8" w:space="0" w:color="auto"/>
              <w:left w:val="nil"/>
              <w:bottom w:val="single" w:sz="8" w:space="0" w:color="auto"/>
            </w:tcBorders>
            <w:vAlign w:val="bottom"/>
          </w:tcPr>
          <w:p w14:paraId="1AFD0434" w14:textId="77777777" w:rsidR="006E3D0C" w:rsidRPr="00ED28EF" w:rsidRDefault="006E3D0C" w:rsidP="006E3D0C">
            <w:pPr>
              <w:pStyle w:val="Tabletext"/>
              <w:rPr>
                <w:rStyle w:val="Formentry12ptopunderline"/>
              </w:rPr>
            </w:pPr>
          </w:p>
        </w:tc>
      </w:tr>
    </w:tbl>
    <w:p w14:paraId="1B0DDF43" w14:textId="517068B6" w:rsidR="006E3D0C" w:rsidRPr="003F2990" w:rsidRDefault="006E3D0C" w:rsidP="006E3D0C">
      <w:pPr>
        <w:pStyle w:val="Heading2"/>
      </w:pPr>
      <w:r w:rsidRPr="003F2990">
        <w:t xml:space="preserve">Benchmark </w:t>
      </w:r>
      <w:r>
        <w:t>3</w:t>
      </w:r>
      <w:r w:rsidRPr="003F2990">
        <w:t xml:space="preserve">: </w:t>
      </w:r>
      <w:sdt>
        <w:sdtPr>
          <w:id w:val="-48774934"/>
          <w:placeholder>
            <w:docPart w:val="47E02C0B7EEA4F2F8AB775C71265D283"/>
          </w:placeholder>
          <w:showingPlcHdr/>
        </w:sdtPr>
        <w:sdtContent>
          <w:r w:rsidRPr="00364F6B">
            <w:rPr>
              <w:rStyle w:val="PlaceholderText"/>
            </w:rPr>
            <w:t>Click or tap here to enter text.</w:t>
          </w:r>
        </w:sdtContent>
      </w:sdt>
    </w:p>
    <w:p w14:paraId="7E3ABEF0" w14:textId="77777777" w:rsidR="006E3D0C" w:rsidRPr="003962B7" w:rsidRDefault="006E3D0C" w:rsidP="006E3D0C">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6E3D0C" w:rsidRPr="00C41189" w14:paraId="351131FE" w14:textId="77777777" w:rsidTr="00810616">
        <w:trPr>
          <w:cnfStyle w:val="100000000000" w:firstRow="1" w:lastRow="0" w:firstColumn="0" w:lastColumn="0" w:oddVBand="0" w:evenVBand="0" w:oddHBand="0" w:evenHBand="0" w:firstRowFirstColumn="0" w:firstRowLastColumn="0" w:lastRowFirstColumn="0" w:lastRowLastColumn="0"/>
          <w:tblHeader/>
        </w:trPr>
        <w:tc>
          <w:tcPr>
            <w:tcW w:w="705" w:type="dxa"/>
          </w:tcPr>
          <w:p w14:paraId="2EBC06D5" w14:textId="77777777" w:rsidR="006E3D0C" w:rsidRPr="00C41189" w:rsidRDefault="006E3D0C" w:rsidP="009F3D37">
            <w:pPr>
              <w:pStyle w:val="TableHeader"/>
              <w:jc w:val="right"/>
              <w:rPr>
                <w:b/>
                <w:bCs/>
              </w:rPr>
            </w:pPr>
            <w:r w:rsidRPr="00C41189">
              <w:rPr>
                <w:b/>
                <w:bCs/>
              </w:rPr>
              <w:t>#</w:t>
            </w:r>
          </w:p>
        </w:tc>
        <w:tc>
          <w:tcPr>
            <w:tcW w:w="8200" w:type="dxa"/>
          </w:tcPr>
          <w:p w14:paraId="7E5EE6C7" w14:textId="77777777" w:rsidR="006E3D0C" w:rsidRPr="00C41189" w:rsidRDefault="006E3D0C" w:rsidP="009F3D37">
            <w:pPr>
              <w:pStyle w:val="TableHeader"/>
              <w:rPr>
                <w:b/>
                <w:bCs/>
              </w:rPr>
            </w:pPr>
            <w:r w:rsidRPr="00C41189">
              <w:rPr>
                <w:b/>
                <w:bCs/>
              </w:rPr>
              <w:t>DESCRIPTION</w:t>
            </w:r>
          </w:p>
        </w:tc>
        <w:tc>
          <w:tcPr>
            <w:tcW w:w="877" w:type="dxa"/>
          </w:tcPr>
          <w:p w14:paraId="19C8527D" w14:textId="77777777" w:rsidR="006E3D0C" w:rsidRPr="00C41189" w:rsidRDefault="006E3D0C" w:rsidP="009F3D37">
            <w:pPr>
              <w:pStyle w:val="TableHeader"/>
              <w:rPr>
                <w:b/>
                <w:bCs/>
              </w:rPr>
            </w:pPr>
            <w:r w:rsidRPr="00C41189">
              <w:rPr>
                <w:b/>
                <w:bCs/>
              </w:rPr>
              <w:t>RATING</w:t>
            </w:r>
          </w:p>
        </w:tc>
      </w:tr>
      <w:tr w:rsidR="00810616" w:rsidRPr="009F713B" w14:paraId="555C8F05" w14:textId="77777777" w:rsidTr="00810616">
        <w:trPr>
          <w:cnfStyle w:val="000000100000" w:firstRow="0" w:lastRow="0" w:firstColumn="0" w:lastColumn="0" w:oddVBand="0" w:evenVBand="0" w:oddHBand="1" w:evenHBand="0" w:firstRowFirstColumn="0" w:firstRowLastColumn="0" w:lastRowFirstColumn="0" w:lastRowLastColumn="0"/>
        </w:trPr>
        <w:tc>
          <w:tcPr>
            <w:tcW w:w="705" w:type="dxa"/>
          </w:tcPr>
          <w:p w14:paraId="6FB7BA08" w14:textId="5DA753D5" w:rsidR="00810616" w:rsidRPr="00334670" w:rsidRDefault="00810616" w:rsidP="00810616">
            <w:pPr>
              <w:pStyle w:val="TableLeftcolumn"/>
            </w:pPr>
            <w:r>
              <w:t>3</w:t>
            </w:r>
            <w:r w:rsidRPr="00334670">
              <w:t>.1</w:t>
            </w:r>
          </w:p>
        </w:tc>
        <w:tc>
          <w:tcPr>
            <w:tcW w:w="8200" w:type="dxa"/>
            <w:tcBorders>
              <w:left w:val="nil"/>
            </w:tcBorders>
            <w:shd w:val="clear" w:color="auto" w:fill="auto"/>
            <w:vAlign w:val="center"/>
          </w:tcPr>
          <w:p w14:paraId="7668C029" w14:textId="33C119BB" w:rsidR="00810616" w:rsidRPr="00D53139" w:rsidRDefault="00810616" w:rsidP="00810616">
            <w:pPr>
              <w:pStyle w:val="Tabletext"/>
            </w:pPr>
            <w:r w:rsidRPr="009D54A7">
              <w:rPr>
                <w:rFonts w:ascii="Open Sans Light" w:eastAsia="Times New Roman" w:hAnsi="Open Sans Light" w:cs="Open Sans Light"/>
                <w:color w:val="000000"/>
                <w:kern w:val="0"/>
                <w14:ligatures w14:val="none"/>
              </w:rPr>
              <w:t>Students will communicate understandings of the relationship of structures and land and the responsibility of designers to handle resources in an ethical manner.</w:t>
            </w:r>
          </w:p>
        </w:tc>
        <w:tc>
          <w:tcPr>
            <w:tcW w:w="877" w:type="dxa"/>
            <w:tcBorders>
              <w:left w:val="nil"/>
              <w:bottom w:val="single" w:sz="8" w:space="0" w:color="auto"/>
            </w:tcBorders>
            <w:vAlign w:val="bottom"/>
          </w:tcPr>
          <w:p w14:paraId="2BA0DD75" w14:textId="77777777" w:rsidR="00810616" w:rsidRPr="00ED28EF" w:rsidRDefault="00810616" w:rsidP="00810616">
            <w:pPr>
              <w:pStyle w:val="Tabletext"/>
              <w:rPr>
                <w:rStyle w:val="Formentry12ptopunderline"/>
              </w:rPr>
            </w:pPr>
          </w:p>
        </w:tc>
      </w:tr>
      <w:tr w:rsidR="00810616" w:rsidRPr="009F713B" w14:paraId="276E9810" w14:textId="77777777" w:rsidTr="00810616">
        <w:tc>
          <w:tcPr>
            <w:tcW w:w="705" w:type="dxa"/>
          </w:tcPr>
          <w:p w14:paraId="5AE79186" w14:textId="1C8BBA09" w:rsidR="00810616" w:rsidRPr="00334670" w:rsidRDefault="00810616" w:rsidP="00810616">
            <w:pPr>
              <w:pStyle w:val="TableLeftcolumn"/>
            </w:pPr>
            <w:r>
              <w:t>3</w:t>
            </w:r>
            <w:r w:rsidRPr="00334670">
              <w:t>.2</w:t>
            </w:r>
          </w:p>
        </w:tc>
        <w:tc>
          <w:tcPr>
            <w:tcW w:w="8200" w:type="dxa"/>
            <w:tcBorders>
              <w:top w:val="nil"/>
              <w:left w:val="nil"/>
            </w:tcBorders>
            <w:shd w:val="clear" w:color="auto" w:fill="auto"/>
            <w:vAlign w:val="center"/>
          </w:tcPr>
          <w:p w14:paraId="00C6B24D" w14:textId="1204F334" w:rsidR="00810616" w:rsidRPr="00334670" w:rsidRDefault="00810616" w:rsidP="00810616">
            <w:pPr>
              <w:pStyle w:val="Tabletext"/>
            </w:pPr>
            <w:r w:rsidRPr="009D54A7">
              <w:rPr>
                <w:rFonts w:ascii="Open Sans Light" w:eastAsia="Times New Roman" w:hAnsi="Open Sans Light" w:cs="Open Sans Light"/>
                <w:color w:val="000000"/>
                <w:kern w:val="0"/>
                <w14:ligatures w14:val="none"/>
              </w:rPr>
              <w:t>Conduct a site survey locating various utilities, roadways, set-backs, and mechanical systems required for building placement.</w:t>
            </w:r>
          </w:p>
        </w:tc>
        <w:tc>
          <w:tcPr>
            <w:tcW w:w="877" w:type="dxa"/>
            <w:tcBorders>
              <w:top w:val="single" w:sz="8" w:space="0" w:color="auto"/>
              <w:left w:val="nil"/>
              <w:bottom w:val="single" w:sz="8" w:space="0" w:color="auto"/>
            </w:tcBorders>
            <w:vAlign w:val="bottom"/>
          </w:tcPr>
          <w:p w14:paraId="61B2E7AC" w14:textId="77777777" w:rsidR="00810616" w:rsidRPr="00ED28EF" w:rsidRDefault="00810616" w:rsidP="00810616">
            <w:pPr>
              <w:pStyle w:val="Tabletext"/>
              <w:rPr>
                <w:rStyle w:val="Formentry12ptopunderline"/>
              </w:rPr>
            </w:pPr>
          </w:p>
        </w:tc>
      </w:tr>
      <w:tr w:rsidR="00810616" w:rsidRPr="009F713B" w14:paraId="06ED6637" w14:textId="77777777" w:rsidTr="00810616">
        <w:trPr>
          <w:cnfStyle w:val="000000100000" w:firstRow="0" w:lastRow="0" w:firstColumn="0" w:lastColumn="0" w:oddVBand="0" w:evenVBand="0" w:oddHBand="1" w:evenHBand="0" w:firstRowFirstColumn="0" w:firstRowLastColumn="0" w:lastRowFirstColumn="0" w:lastRowLastColumn="0"/>
        </w:trPr>
        <w:tc>
          <w:tcPr>
            <w:tcW w:w="705" w:type="dxa"/>
          </w:tcPr>
          <w:p w14:paraId="58CC764D" w14:textId="60CD2C1F" w:rsidR="00810616" w:rsidRPr="00334670" w:rsidRDefault="00810616" w:rsidP="00810616">
            <w:pPr>
              <w:pStyle w:val="TableLeftcolumn"/>
            </w:pPr>
            <w:r>
              <w:t>3</w:t>
            </w:r>
            <w:r w:rsidRPr="00334670">
              <w:t>.3</w:t>
            </w:r>
          </w:p>
        </w:tc>
        <w:tc>
          <w:tcPr>
            <w:tcW w:w="8200" w:type="dxa"/>
            <w:tcBorders>
              <w:top w:val="nil"/>
              <w:left w:val="nil"/>
            </w:tcBorders>
            <w:shd w:val="clear" w:color="auto" w:fill="auto"/>
            <w:vAlign w:val="center"/>
          </w:tcPr>
          <w:p w14:paraId="36E355AB" w14:textId="62F2C451" w:rsidR="00810616" w:rsidRPr="00334670" w:rsidRDefault="00810616" w:rsidP="00810616">
            <w:pPr>
              <w:pStyle w:val="Tabletext"/>
            </w:pPr>
            <w:r w:rsidRPr="009D54A7">
              <w:rPr>
                <w:rFonts w:ascii="Open Sans Light" w:eastAsia="Times New Roman" w:hAnsi="Open Sans Light" w:cs="Open Sans Light"/>
                <w:color w:val="000000"/>
                <w:kern w:val="0"/>
                <w14:ligatures w14:val="none"/>
              </w:rPr>
              <w:t>Develop and be able to read a contour map.</w:t>
            </w:r>
          </w:p>
        </w:tc>
        <w:tc>
          <w:tcPr>
            <w:tcW w:w="877" w:type="dxa"/>
            <w:tcBorders>
              <w:top w:val="single" w:sz="8" w:space="0" w:color="auto"/>
              <w:left w:val="nil"/>
              <w:bottom w:val="single" w:sz="8" w:space="0" w:color="auto"/>
            </w:tcBorders>
            <w:vAlign w:val="bottom"/>
          </w:tcPr>
          <w:p w14:paraId="4A5A57F6" w14:textId="77777777" w:rsidR="00810616" w:rsidRPr="00ED28EF" w:rsidRDefault="00810616" w:rsidP="00810616">
            <w:pPr>
              <w:pStyle w:val="Tabletext"/>
              <w:rPr>
                <w:rStyle w:val="Formentry12ptopunderline"/>
              </w:rPr>
            </w:pPr>
          </w:p>
        </w:tc>
      </w:tr>
      <w:tr w:rsidR="00810616" w:rsidRPr="009F713B" w14:paraId="07085E7E" w14:textId="77777777" w:rsidTr="00810616">
        <w:tc>
          <w:tcPr>
            <w:tcW w:w="705" w:type="dxa"/>
          </w:tcPr>
          <w:p w14:paraId="5C770A65" w14:textId="59B690A6" w:rsidR="00810616" w:rsidRPr="00334670" w:rsidRDefault="00810616" w:rsidP="00810616">
            <w:pPr>
              <w:pStyle w:val="TableLeftcolumn"/>
            </w:pPr>
            <w:r>
              <w:t>3</w:t>
            </w:r>
            <w:r w:rsidRPr="00334670">
              <w:t>.4</w:t>
            </w:r>
          </w:p>
        </w:tc>
        <w:tc>
          <w:tcPr>
            <w:tcW w:w="8200" w:type="dxa"/>
            <w:tcBorders>
              <w:top w:val="nil"/>
              <w:left w:val="nil"/>
            </w:tcBorders>
            <w:shd w:val="clear" w:color="auto" w:fill="auto"/>
            <w:vAlign w:val="center"/>
          </w:tcPr>
          <w:p w14:paraId="5DD6AA4B" w14:textId="16623AA2" w:rsidR="00810616" w:rsidRPr="00334670" w:rsidRDefault="00810616" w:rsidP="00810616">
            <w:pPr>
              <w:pStyle w:val="Tabletext"/>
            </w:pPr>
            <w:r w:rsidRPr="009D54A7">
              <w:rPr>
                <w:rFonts w:ascii="Open Sans Light" w:eastAsia="Times New Roman" w:hAnsi="Open Sans Light" w:cs="Open Sans Light"/>
                <w:color w:val="000000"/>
                <w:kern w:val="0"/>
                <w14:ligatures w14:val="none"/>
              </w:rPr>
              <w:t>Students will examine and assess the pros and cons of local, state, and federal regulations on site development.</w:t>
            </w:r>
          </w:p>
        </w:tc>
        <w:tc>
          <w:tcPr>
            <w:tcW w:w="877" w:type="dxa"/>
            <w:tcBorders>
              <w:top w:val="single" w:sz="8" w:space="0" w:color="auto"/>
              <w:left w:val="nil"/>
              <w:bottom w:val="single" w:sz="8" w:space="0" w:color="auto"/>
            </w:tcBorders>
            <w:vAlign w:val="bottom"/>
          </w:tcPr>
          <w:p w14:paraId="0F4FE4C7" w14:textId="77777777" w:rsidR="00810616" w:rsidRPr="00ED28EF" w:rsidRDefault="00810616" w:rsidP="00810616">
            <w:pPr>
              <w:pStyle w:val="Tabletext"/>
              <w:rPr>
                <w:rStyle w:val="Formentry12ptopunderline"/>
              </w:rPr>
            </w:pPr>
          </w:p>
        </w:tc>
      </w:tr>
    </w:tbl>
    <w:p w14:paraId="56949F6C" w14:textId="517A89C5" w:rsidR="006E3D0C" w:rsidRPr="003F2990" w:rsidRDefault="006E3D0C" w:rsidP="006E3D0C">
      <w:pPr>
        <w:pStyle w:val="Heading2"/>
      </w:pPr>
      <w:r w:rsidRPr="003F2990">
        <w:t xml:space="preserve">Benchmark </w:t>
      </w:r>
      <w:r w:rsidR="00810616">
        <w:t>4</w:t>
      </w:r>
      <w:r w:rsidRPr="003F2990">
        <w:t xml:space="preserve">: </w:t>
      </w:r>
      <w:sdt>
        <w:sdtPr>
          <w:id w:val="1673450484"/>
          <w:placeholder>
            <w:docPart w:val="FAB3F9A9A2CD48E2A3F523C91CAD0E18"/>
          </w:placeholder>
        </w:sdtPr>
        <w:sdtContent>
          <w:r w:rsidR="00810616">
            <w:t>Architectural and Civil Design</w:t>
          </w:r>
        </w:sdtContent>
      </w:sdt>
    </w:p>
    <w:p w14:paraId="1EB4E254" w14:textId="77777777" w:rsidR="006E3D0C" w:rsidRPr="003962B7" w:rsidRDefault="006E3D0C" w:rsidP="006E3D0C">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6E3D0C" w:rsidRPr="00C41189" w14:paraId="74846BE0" w14:textId="77777777" w:rsidTr="00810616">
        <w:trPr>
          <w:cnfStyle w:val="100000000000" w:firstRow="1" w:lastRow="0" w:firstColumn="0" w:lastColumn="0" w:oddVBand="0" w:evenVBand="0" w:oddHBand="0" w:evenHBand="0" w:firstRowFirstColumn="0" w:firstRowLastColumn="0" w:lastRowFirstColumn="0" w:lastRowLastColumn="0"/>
          <w:tblHeader/>
        </w:trPr>
        <w:tc>
          <w:tcPr>
            <w:tcW w:w="705" w:type="dxa"/>
          </w:tcPr>
          <w:p w14:paraId="1C5B802B" w14:textId="77777777" w:rsidR="006E3D0C" w:rsidRPr="00C41189" w:rsidRDefault="006E3D0C" w:rsidP="009F3D37">
            <w:pPr>
              <w:pStyle w:val="TableHeader"/>
              <w:jc w:val="right"/>
              <w:rPr>
                <w:b/>
                <w:bCs/>
              </w:rPr>
            </w:pPr>
            <w:r w:rsidRPr="00C41189">
              <w:rPr>
                <w:b/>
                <w:bCs/>
              </w:rPr>
              <w:t>#</w:t>
            </w:r>
          </w:p>
        </w:tc>
        <w:tc>
          <w:tcPr>
            <w:tcW w:w="8200" w:type="dxa"/>
          </w:tcPr>
          <w:p w14:paraId="7D50A851" w14:textId="77777777" w:rsidR="006E3D0C" w:rsidRPr="00C41189" w:rsidRDefault="006E3D0C" w:rsidP="009F3D37">
            <w:pPr>
              <w:pStyle w:val="TableHeader"/>
              <w:rPr>
                <w:b/>
                <w:bCs/>
              </w:rPr>
            </w:pPr>
            <w:r w:rsidRPr="00C41189">
              <w:rPr>
                <w:b/>
                <w:bCs/>
              </w:rPr>
              <w:t>DESCRIPTION</w:t>
            </w:r>
          </w:p>
        </w:tc>
        <w:tc>
          <w:tcPr>
            <w:tcW w:w="877" w:type="dxa"/>
          </w:tcPr>
          <w:p w14:paraId="1A561C32" w14:textId="77777777" w:rsidR="006E3D0C" w:rsidRPr="00C41189" w:rsidRDefault="006E3D0C" w:rsidP="009F3D37">
            <w:pPr>
              <w:pStyle w:val="TableHeader"/>
              <w:rPr>
                <w:b/>
                <w:bCs/>
              </w:rPr>
            </w:pPr>
            <w:r w:rsidRPr="00C41189">
              <w:rPr>
                <w:b/>
                <w:bCs/>
              </w:rPr>
              <w:t>RATING</w:t>
            </w:r>
          </w:p>
        </w:tc>
      </w:tr>
      <w:tr w:rsidR="00810616" w:rsidRPr="009F713B" w14:paraId="53F195D9" w14:textId="77777777" w:rsidTr="00810616">
        <w:trPr>
          <w:cnfStyle w:val="000000100000" w:firstRow="0" w:lastRow="0" w:firstColumn="0" w:lastColumn="0" w:oddVBand="0" w:evenVBand="0" w:oddHBand="1" w:evenHBand="0" w:firstRowFirstColumn="0" w:firstRowLastColumn="0" w:lastRowFirstColumn="0" w:lastRowLastColumn="0"/>
        </w:trPr>
        <w:tc>
          <w:tcPr>
            <w:tcW w:w="705" w:type="dxa"/>
          </w:tcPr>
          <w:p w14:paraId="172B55AE" w14:textId="77777777" w:rsidR="00810616" w:rsidRPr="00334670" w:rsidRDefault="00810616" w:rsidP="00810616">
            <w:pPr>
              <w:pStyle w:val="TableLeftcolumn"/>
            </w:pPr>
            <w:r w:rsidRPr="00334670">
              <w:t>1.1</w:t>
            </w:r>
          </w:p>
        </w:tc>
        <w:tc>
          <w:tcPr>
            <w:tcW w:w="8200" w:type="dxa"/>
            <w:shd w:val="clear" w:color="auto" w:fill="auto"/>
            <w:vAlign w:val="center"/>
          </w:tcPr>
          <w:p w14:paraId="7482BDDD" w14:textId="23F4161C" w:rsidR="00810616" w:rsidRPr="00D53139" w:rsidRDefault="00810616" w:rsidP="00810616">
            <w:pPr>
              <w:pStyle w:val="Tabletext"/>
            </w:pPr>
            <w:r w:rsidRPr="009D54A7">
              <w:rPr>
                <w:rFonts w:ascii="Open Sans Light" w:eastAsia="Times New Roman" w:hAnsi="Open Sans Light" w:cs="Open Sans Light"/>
                <w:color w:val="000000"/>
                <w:kern w:val="0"/>
                <w14:ligatures w14:val="none"/>
              </w:rPr>
              <w:t>Communicate ideas using various drawing methods including sketches, CAD systems and software.</w:t>
            </w:r>
          </w:p>
        </w:tc>
        <w:tc>
          <w:tcPr>
            <w:tcW w:w="877" w:type="dxa"/>
            <w:vAlign w:val="bottom"/>
          </w:tcPr>
          <w:p w14:paraId="56BAB654" w14:textId="77777777" w:rsidR="00810616" w:rsidRPr="00ED28EF" w:rsidRDefault="00810616" w:rsidP="00810616">
            <w:pPr>
              <w:pStyle w:val="Tabletext"/>
              <w:rPr>
                <w:rStyle w:val="Formentry12ptopunderline"/>
              </w:rPr>
            </w:pPr>
          </w:p>
        </w:tc>
      </w:tr>
      <w:tr w:rsidR="00810616" w:rsidRPr="009F713B" w14:paraId="708724C2" w14:textId="77777777" w:rsidTr="00810616">
        <w:tc>
          <w:tcPr>
            <w:tcW w:w="705" w:type="dxa"/>
          </w:tcPr>
          <w:p w14:paraId="760E7DCB" w14:textId="77777777" w:rsidR="00810616" w:rsidRPr="00334670" w:rsidRDefault="00810616" w:rsidP="00810616">
            <w:pPr>
              <w:pStyle w:val="TableLeftcolumn"/>
            </w:pPr>
            <w:r w:rsidRPr="00334670">
              <w:t>1.2</w:t>
            </w:r>
          </w:p>
        </w:tc>
        <w:tc>
          <w:tcPr>
            <w:tcW w:w="8200" w:type="dxa"/>
            <w:shd w:val="clear" w:color="auto" w:fill="auto"/>
            <w:vAlign w:val="center"/>
          </w:tcPr>
          <w:p w14:paraId="24FCDE64" w14:textId="6600FB19" w:rsidR="00810616" w:rsidRPr="00334670" w:rsidRDefault="00810616" w:rsidP="00810616">
            <w:pPr>
              <w:pStyle w:val="Tabletext"/>
            </w:pPr>
            <w:r w:rsidRPr="009D54A7">
              <w:rPr>
                <w:rFonts w:ascii="Open Sans Light" w:eastAsia="Times New Roman" w:hAnsi="Open Sans Light" w:cs="Open Sans Light"/>
                <w:color w:val="000000"/>
                <w:kern w:val="0"/>
                <w14:ligatures w14:val="none"/>
              </w:rPr>
              <w:t>Apply knowledge of architectural styles to the design of structures.</w:t>
            </w:r>
          </w:p>
        </w:tc>
        <w:tc>
          <w:tcPr>
            <w:tcW w:w="877" w:type="dxa"/>
            <w:vAlign w:val="bottom"/>
          </w:tcPr>
          <w:p w14:paraId="13EC6FBB" w14:textId="77777777" w:rsidR="00810616" w:rsidRPr="00ED28EF" w:rsidRDefault="00810616" w:rsidP="00810616">
            <w:pPr>
              <w:pStyle w:val="Tabletext"/>
              <w:rPr>
                <w:rStyle w:val="Formentry12ptopunderline"/>
              </w:rPr>
            </w:pPr>
          </w:p>
        </w:tc>
      </w:tr>
      <w:tr w:rsidR="00810616" w:rsidRPr="009F713B" w14:paraId="46AB843C" w14:textId="77777777" w:rsidTr="00810616">
        <w:trPr>
          <w:cnfStyle w:val="000000100000" w:firstRow="0" w:lastRow="0" w:firstColumn="0" w:lastColumn="0" w:oddVBand="0" w:evenVBand="0" w:oddHBand="1" w:evenHBand="0" w:firstRowFirstColumn="0" w:firstRowLastColumn="0" w:lastRowFirstColumn="0" w:lastRowLastColumn="0"/>
        </w:trPr>
        <w:tc>
          <w:tcPr>
            <w:tcW w:w="705" w:type="dxa"/>
          </w:tcPr>
          <w:p w14:paraId="0B9A1FCA" w14:textId="77777777" w:rsidR="00810616" w:rsidRPr="00334670" w:rsidRDefault="00810616" w:rsidP="00810616">
            <w:pPr>
              <w:pStyle w:val="TableLeftcolumn"/>
            </w:pPr>
            <w:r w:rsidRPr="00334670">
              <w:t>1.3</w:t>
            </w:r>
          </w:p>
        </w:tc>
        <w:tc>
          <w:tcPr>
            <w:tcW w:w="8200" w:type="dxa"/>
            <w:shd w:val="clear" w:color="auto" w:fill="auto"/>
            <w:vAlign w:val="center"/>
          </w:tcPr>
          <w:p w14:paraId="32C23EDB" w14:textId="4EADE07F" w:rsidR="00810616" w:rsidRPr="00334670" w:rsidRDefault="00810616" w:rsidP="00810616">
            <w:pPr>
              <w:pStyle w:val="Tabletext"/>
            </w:pPr>
            <w:r w:rsidRPr="009D54A7">
              <w:rPr>
                <w:rFonts w:ascii="Open Sans Light" w:eastAsia="Times New Roman" w:hAnsi="Open Sans Light" w:cs="Open Sans Light"/>
                <w:color w:val="000000"/>
                <w:kern w:val="0"/>
                <w14:ligatures w14:val="none"/>
              </w:rPr>
              <w:t>Design and create a utility plan to include electrical, plumbing, and sewer.</w:t>
            </w:r>
          </w:p>
        </w:tc>
        <w:tc>
          <w:tcPr>
            <w:tcW w:w="877" w:type="dxa"/>
            <w:vAlign w:val="bottom"/>
          </w:tcPr>
          <w:p w14:paraId="60F2336B" w14:textId="77777777" w:rsidR="00810616" w:rsidRPr="00ED28EF" w:rsidRDefault="00810616" w:rsidP="00810616">
            <w:pPr>
              <w:pStyle w:val="Tabletext"/>
              <w:rPr>
                <w:rStyle w:val="Formentry12ptopunderline"/>
              </w:rPr>
            </w:pPr>
          </w:p>
        </w:tc>
      </w:tr>
      <w:tr w:rsidR="00810616" w:rsidRPr="009F713B" w14:paraId="15F7A6E9" w14:textId="77777777" w:rsidTr="00810616">
        <w:tc>
          <w:tcPr>
            <w:tcW w:w="705" w:type="dxa"/>
          </w:tcPr>
          <w:p w14:paraId="3CFCCF02" w14:textId="77777777" w:rsidR="00810616" w:rsidRPr="00334670" w:rsidRDefault="00810616" w:rsidP="00810616">
            <w:pPr>
              <w:pStyle w:val="TableLeftcolumn"/>
            </w:pPr>
            <w:r w:rsidRPr="00334670">
              <w:t>1.4</w:t>
            </w:r>
          </w:p>
        </w:tc>
        <w:tc>
          <w:tcPr>
            <w:tcW w:w="8200" w:type="dxa"/>
            <w:shd w:val="clear" w:color="auto" w:fill="auto"/>
            <w:vAlign w:val="center"/>
          </w:tcPr>
          <w:p w14:paraId="499E5811" w14:textId="7F8A4FFC" w:rsidR="00810616" w:rsidRPr="00334670" w:rsidRDefault="00810616" w:rsidP="00810616">
            <w:pPr>
              <w:pStyle w:val="Tabletext"/>
            </w:pPr>
            <w:r w:rsidRPr="009D54A7">
              <w:rPr>
                <w:rFonts w:ascii="Open Sans Light" w:eastAsia="Times New Roman" w:hAnsi="Open Sans Light" w:cs="Open Sans Light"/>
                <w:color w:val="000000"/>
                <w:kern w:val="0"/>
                <w14:ligatures w14:val="none"/>
              </w:rPr>
              <w:t>Calculate and determine heat loss and/or gain related to building structures.</w:t>
            </w:r>
          </w:p>
        </w:tc>
        <w:tc>
          <w:tcPr>
            <w:tcW w:w="877" w:type="dxa"/>
            <w:vAlign w:val="bottom"/>
          </w:tcPr>
          <w:p w14:paraId="5AA563EF" w14:textId="77777777" w:rsidR="00810616" w:rsidRPr="00ED28EF" w:rsidRDefault="00810616" w:rsidP="00810616">
            <w:pPr>
              <w:pStyle w:val="Tabletext"/>
              <w:rPr>
                <w:rStyle w:val="Formentry12ptopunderline"/>
              </w:rPr>
            </w:pPr>
          </w:p>
        </w:tc>
      </w:tr>
      <w:tr w:rsidR="00810616" w:rsidRPr="009F713B" w14:paraId="7BC59477" w14:textId="77777777" w:rsidTr="00810616">
        <w:trPr>
          <w:cnfStyle w:val="000000100000" w:firstRow="0" w:lastRow="0" w:firstColumn="0" w:lastColumn="0" w:oddVBand="0" w:evenVBand="0" w:oddHBand="1" w:evenHBand="0" w:firstRowFirstColumn="0" w:firstRowLastColumn="0" w:lastRowFirstColumn="0" w:lastRowLastColumn="0"/>
        </w:trPr>
        <w:tc>
          <w:tcPr>
            <w:tcW w:w="705" w:type="dxa"/>
          </w:tcPr>
          <w:p w14:paraId="58CAFF60" w14:textId="77777777" w:rsidR="00810616" w:rsidRPr="00334670" w:rsidRDefault="00810616" w:rsidP="00810616">
            <w:pPr>
              <w:pStyle w:val="TableLeftcolumn"/>
            </w:pPr>
            <w:r w:rsidRPr="00334670">
              <w:t>1.5</w:t>
            </w:r>
          </w:p>
        </w:tc>
        <w:tc>
          <w:tcPr>
            <w:tcW w:w="8200" w:type="dxa"/>
            <w:shd w:val="clear" w:color="auto" w:fill="auto"/>
            <w:vAlign w:val="center"/>
          </w:tcPr>
          <w:p w14:paraId="7EB3F1B1" w14:textId="782B6D4E" w:rsidR="00810616" w:rsidRPr="00334670" w:rsidRDefault="00810616" w:rsidP="00810616">
            <w:pPr>
              <w:pStyle w:val="Tabletext"/>
            </w:pPr>
            <w:r w:rsidRPr="009D54A7">
              <w:rPr>
                <w:rFonts w:ascii="Open Sans Light" w:eastAsia="Times New Roman" w:hAnsi="Open Sans Light" w:cs="Open Sans Light"/>
                <w:color w:val="000000"/>
                <w:kern w:val="0"/>
                <w14:ligatures w14:val="none"/>
              </w:rPr>
              <w:t>Compare and contrast various elevation views and communicate their purpose.</w:t>
            </w:r>
          </w:p>
        </w:tc>
        <w:tc>
          <w:tcPr>
            <w:tcW w:w="877" w:type="dxa"/>
            <w:vAlign w:val="bottom"/>
          </w:tcPr>
          <w:p w14:paraId="584C221D" w14:textId="77777777" w:rsidR="00810616" w:rsidRPr="00ED28EF" w:rsidRDefault="00810616" w:rsidP="00810616">
            <w:pPr>
              <w:pStyle w:val="Tabletext"/>
              <w:rPr>
                <w:rStyle w:val="Formentry12ptopunderline"/>
              </w:rPr>
            </w:pPr>
          </w:p>
        </w:tc>
      </w:tr>
      <w:tr w:rsidR="00810616" w:rsidRPr="009F713B" w14:paraId="21C0977D" w14:textId="77777777" w:rsidTr="00810616">
        <w:tc>
          <w:tcPr>
            <w:tcW w:w="705" w:type="dxa"/>
          </w:tcPr>
          <w:p w14:paraId="7F9E31C7" w14:textId="0DD3F4FC" w:rsidR="00810616" w:rsidRPr="00334670" w:rsidRDefault="00810616" w:rsidP="00810616">
            <w:pPr>
              <w:pStyle w:val="TableLeftcolumn"/>
            </w:pPr>
            <w:r>
              <w:t>1.6</w:t>
            </w:r>
          </w:p>
        </w:tc>
        <w:tc>
          <w:tcPr>
            <w:tcW w:w="8200" w:type="dxa"/>
            <w:shd w:val="clear" w:color="auto" w:fill="auto"/>
            <w:vAlign w:val="center"/>
          </w:tcPr>
          <w:p w14:paraId="72E89813" w14:textId="350D45CB" w:rsidR="00810616" w:rsidRPr="00334670" w:rsidRDefault="00810616" w:rsidP="00810616">
            <w:pPr>
              <w:pStyle w:val="Tabletext"/>
            </w:pPr>
            <w:r w:rsidRPr="009D54A7">
              <w:rPr>
                <w:rFonts w:ascii="Open Sans Light" w:eastAsia="Times New Roman" w:hAnsi="Open Sans Light" w:cs="Open Sans Light"/>
                <w:color w:val="000000"/>
                <w:kern w:val="0"/>
                <w14:ligatures w14:val="none"/>
              </w:rPr>
              <w:t>Students will draw the exterior and interior elevations.</w:t>
            </w:r>
          </w:p>
        </w:tc>
        <w:tc>
          <w:tcPr>
            <w:tcW w:w="877" w:type="dxa"/>
            <w:vAlign w:val="bottom"/>
          </w:tcPr>
          <w:p w14:paraId="601F099C" w14:textId="77777777" w:rsidR="00810616" w:rsidRPr="00ED28EF" w:rsidRDefault="00810616" w:rsidP="00810616">
            <w:pPr>
              <w:pStyle w:val="Tabletext"/>
              <w:rPr>
                <w:rStyle w:val="Formentry12ptopunderline"/>
              </w:rPr>
            </w:pPr>
          </w:p>
        </w:tc>
      </w:tr>
      <w:tr w:rsidR="00810616" w:rsidRPr="009F713B" w14:paraId="20195F1E" w14:textId="77777777" w:rsidTr="00810616">
        <w:trPr>
          <w:cnfStyle w:val="000000100000" w:firstRow="0" w:lastRow="0" w:firstColumn="0" w:lastColumn="0" w:oddVBand="0" w:evenVBand="0" w:oddHBand="1" w:evenHBand="0" w:firstRowFirstColumn="0" w:firstRowLastColumn="0" w:lastRowFirstColumn="0" w:lastRowLastColumn="0"/>
        </w:trPr>
        <w:tc>
          <w:tcPr>
            <w:tcW w:w="705" w:type="dxa"/>
          </w:tcPr>
          <w:p w14:paraId="64BA33AB" w14:textId="184C6B94" w:rsidR="00810616" w:rsidRPr="00334670" w:rsidRDefault="00810616" w:rsidP="00810616">
            <w:pPr>
              <w:pStyle w:val="TableLeftcolumn"/>
            </w:pPr>
            <w:r>
              <w:t>1.7</w:t>
            </w:r>
          </w:p>
        </w:tc>
        <w:tc>
          <w:tcPr>
            <w:tcW w:w="8200" w:type="dxa"/>
            <w:shd w:val="clear" w:color="auto" w:fill="auto"/>
            <w:vAlign w:val="center"/>
          </w:tcPr>
          <w:p w14:paraId="565D211A" w14:textId="593B4B58" w:rsidR="00810616" w:rsidRPr="00334670" w:rsidRDefault="00810616" w:rsidP="00810616">
            <w:pPr>
              <w:pStyle w:val="Tabletext"/>
            </w:pPr>
            <w:r w:rsidRPr="009D54A7">
              <w:rPr>
                <w:rFonts w:ascii="Open Sans Light" w:eastAsia="Times New Roman" w:hAnsi="Open Sans Light" w:cs="Open Sans Light"/>
                <w:color w:val="000000"/>
                <w:kern w:val="0"/>
                <w14:ligatures w14:val="none"/>
              </w:rPr>
              <w:t>Compare and contrast section and detail views and communicate their purpose.</w:t>
            </w:r>
          </w:p>
        </w:tc>
        <w:tc>
          <w:tcPr>
            <w:tcW w:w="877" w:type="dxa"/>
            <w:vAlign w:val="bottom"/>
          </w:tcPr>
          <w:p w14:paraId="4DCBD78F" w14:textId="77777777" w:rsidR="00810616" w:rsidRPr="00ED28EF" w:rsidRDefault="00810616" w:rsidP="00810616">
            <w:pPr>
              <w:pStyle w:val="Tabletext"/>
              <w:rPr>
                <w:rStyle w:val="Formentry12ptopunderline"/>
              </w:rPr>
            </w:pPr>
          </w:p>
        </w:tc>
      </w:tr>
      <w:tr w:rsidR="00810616" w:rsidRPr="009F713B" w14:paraId="3284649E" w14:textId="77777777" w:rsidTr="00810616">
        <w:tc>
          <w:tcPr>
            <w:tcW w:w="705" w:type="dxa"/>
          </w:tcPr>
          <w:p w14:paraId="75440287" w14:textId="020C7B6E" w:rsidR="00810616" w:rsidRPr="00334670" w:rsidRDefault="00810616" w:rsidP="00810616">
            <w:pPr>
              <w:pStyle w:val="TableLeftcolumn"/>
            </w:pPr>
            <w:r>
              <w:t>1.8</w:t>
            </w:r>
          </w:p>
        </w:tc>
        <w:tc>
          <w:tcPr>
            <w:tcW w:w="8200" w:type="dxa"/>
            <w:shd w:val="clear" w:color="auto" w:fill="auto"/>
            <w:vAlign w:val="center"/>
          </w:tcPr>
          <w:p w14:paraId="4D21F399" w14:textId="52C65D90" w:rsidR="00810616" w:rsidRPr="00334670" w:rsidRDefault="00810616" w:rsidP="00810616">
            <w:pPr>
              <w:pStyle w:val="Tabletext"/>
            </w:pPr>
            <w:r w:rsidRPr="009D54A7">
              <w:rPr>
                <w:rFonts w:ascii="Open Sans Light" w:eastAsia="Times New Roman" w:hAnsi="Open Sans Light" w:cs="Open Sans Light"/>
                <w:color w:val="000000"/>
                <w:kern w:val="0"/>
                <w14:ligatures w14:val="none"/>
              </w:rPr>
              <w:t>Draw section and detail views complete with appropriate architectural symbols.</w:t>
            </w:r>
          </w:p>
        </w:tc>
        <w:tc>
          <w:tcPr>
            <w:tcW w:w="877" w:type="dxa"/>
            <w:vAlign w:val="bottom"/>
          </w:tcPr>
          <w:p w14:paraId="2A8B067B" w14:textId="77777777" w:rsidR="00810616" w:rsidRPr="00ED28EF" w:rsidRDefault="00810616" w:rsidP="00810616">
            <w:pPr>
              <w:pStyle w:val="Tabletext"/>
              <w:rPr>
                <w:rStyle w:val="Formentry12ptopunderline"/>
              </w:rPr>
            </w:pPr>
          </w:p>
        </w:tc>
      </w:tr>
      <w:tr w:rsidR="00810616" w:rsidRPr="009F713B" w14:paraId="04BECFC8" w14:textId="77777777" w:rsidTr="00810616">
        <w:trPr>
          <w:cnfStyle w:val="000000100000" w:firstRow="0" w:lastRow="0" w:firstColumn="0" w:lastColumn="0" w:oddVBand="0" w:evenVBand="0" w:oddHBand="1" w:evenHBand="0" w:firstRowFirstColumn="0" w:firstRowLastColumn="0" w:lastRowFirstColumn="0" w:lastRowLastColumn="0"/>
        </w:trPr>
        <w:tc>
          <w:tcPr>
            <w:tcW w:w="705" w:type="dxa"/>
          </w:tcPr>
          <w:p w14:paraId="1DBFEAE9" w14:textId="0F1E2609" w:rsidR="00810616" w:rsidRPr="00334670" w:rsidRDefault="00810616" w:rsidP="00810616">
            <w:pPr>
              <w:pStyle w:val="TableLeftcolumn"/>
            </w:pPr>
            <w:r>
              <w:t>1.9</w:t>
            </w:r>
          </w:p>
        </w:tc>
        <w:tc>
          <w:tcPr>
            <w:tcW w:w="8200" w:type="dxa"/>
            <w:shd w:val="clear" w:color="auto" w:fill="auto"/>
            <w:vAlign w:val="center"/>
          </w:tcPr>
          <w:p w14:paraId="66A3A06B" w14:textId="1F003B0D" w:rsidR="00810616" w:rsidRPr="00334670" w:rsidRDefault="00810616" w:rsidP="00810616">
            <w:pPr>
              <w:pStyle w:val="Tabletext"/>
            </w:pPr>
            <w:r w:rsidRPr="009D54A7">
              <w:rPr>
                <w:rFonts w:ascii="Open Sans Light" w:eastAsia="Times New Roman" w:hAnsi="Open Sans Light" w:cs="Open Sans Light"/>
                <w:color w:val="000000"/>
                <w:kern w:val="0"/>
                <w14:ligatures w14:val="none"/>
              </w:rPr>
              <w:t>Determine the live and dead loads of a structure using load tables and appropriate mathematics.</w:t>
            </w:r>
          </w:p>
        </w:tc>
        <w:tc>
          <w:tcPr>
            <w:tcW w:w="877" w:type="dxa"/>
            <w:vAlign w:val="bottom"/>
          </w:tcPr>
          <w:p w14:paraId="2E4E166B" w14:textId="77777777" w:rsidR="00810616" w:rsidRPr="00ED28EF" w:rsidRDefault="00810616" w:rsidP="00810616">
            <w:pPr>
              <w:pStyle w:val="Tabletext"/>
              <w:rPr>
                <w:rStyle w:val="Formentry12ptopunderline"/>
              </w:rPr>
            </w:pPr>
          </w:p>
        </w:tc>
      </w:tr>
      <w:tr w:rsidR="00810616" w:rsidRPr="009F713B" w14:paraId="621A1DCA" w14:textId="77777777" w:rsidTr="00810616">
        <w:tc>
          <w:tcPr>
            <w:tcW w:w="705" w:type="dxa"/>
          </w:tcPr>
          <w:p w14:paraId="7454DBE3" w14:textId="6F1B8728" w:rsidR="00810616" w:rsidRPr="00334670" w:rsidRDefault="00810616" w:rsidP="00810616">
            <w:pPr>
              <w:pStyle w:val="TableLeftcolumn"/>
            </w:pPr>
            <w:r>
              <w:t>1.10</w:t>
            </w:r>
          </w:p>
        </w:tc>
        <w:tc>
          <w:tcPr>
            <w:tcW w:w="8200" w:type="dxa"/>
            <w:shd w:val="clear" w:color="auto" w:fill="auto"/>
            <w:vAlign w:val="center"/>
          </w:tcPr>
          <w:p w14:paraId="768494A3" w14:textId="66E61E1D" w:rsidR="00810616" w:rsidRPr="00334670" w:rsidRDefault="00810616" w:rsidP="00810616">
            <w:pPr>
              <w:pStyle w:val="Tabletext"/>
            </w:pPr>
            <w:r w:rsidRPr="009D54A7">
              <w:rPr>
                <w:rFonts w:ascii="Open Sans Light" w:eastAsia="Times New Roman" w:hAnsi="Open Sans Light" w:cs="Open Sans Light"/>
                <w:color w:val="000000"/>
                <w:kern w:val="0"/>
                <w14:ligatures w14:val="none"/>
              </w:rPr>
              <w:t>Identify regions of the United States that are susceptible to seismic loads.</w:t>
            </w:r>
          </w:p>
        </w:tc>
        <w:tc>
          <w:tcPr>
            <w:tcW w:w="877" w:type="dxa"/>
            <w:vAlign w:val="bottom"/>
          </w:tcPr>
          <w:p w14:paraId="5747371C" w14:textId="77777777" w:rsidR="00810616" w:rsidRPr="00ED28EF" w:rsidRDefault="00810616" w:rsidP="00810616">
            <w:pPr>
              <w:pStyle w:val="Tabletext"/>
              <w:rPr>
                <w:rStyle w:val="Formentry12ptopunderline"/>
              </w:rPr>
            </w:pPr>
          </w:p>
        </w:tc>
      </w:tr>
      <w:tr w:rsidR="00810616" w:rsidRPr="009F713B" w14:paraId="7BA0702A" w14:textId="77777777" w:rsidTr="00810616">
        <w:trPr>
          <w:cnfStyle w:val="000000100000" w:firstRow="0" w:lastRow="0" w:firstColumn="0" w:lastColumn="0" w:oddVBand="0" w:evenVBand="0" w:oddHBand="1" w:evenHBand="0" w:firstRowFirstColumn="0" w:firstRowLastColumn="0" w:lastRowFirstColumn="0" w:lastRowLastColumn="0"/>
        </w:trPr>
        <w:tc>
          <w:tcPr>
            <w:tcW w:w="705" w:type="dxa"/>
          </w:tcPr>
          <w:p w14:paraId="3945FD53" w14:textId="3EE6E6F2" w:rsidR="00810616" w:rsidRPr="00334670" w:rsidRDefault="00810616" w:rsidP="00810616">
            <w:pPr>
              <w:pStyle w:val="TableLeftcolumn"/>
            </w:pPr>
            <w:r>
              <w:t>1.11</w:t>
            </w:r>
          </w:p>
        </w:tc>
        <w:tc>
          <w:tcPr>
            <w:tcW w:w="8200" w:type="dxa"/>
            <w:shd w:val="clear" w:color="auto" w:fill="auto"/>
            <w:vAlign w:val="center"/>
          </w:tcPr>
          <w:p w14:paraId="4D141A6A" w14:textId="251E27D0" w:rsidR="00810616" w:rsidRPr="00334670" w:rsidRDefault="00810616" w:rsidP="00810616">
            <w:pPr>
              <w:pStyle w:val="Tabletext"/>
            </w:pPr>
            <w:r w:rsidRPr="009D54A7">
              <w:rPr>
                <w:rFonts w:ascii="Open Sans Light" w:eastAsia="Times New Roman" w:hAnsi="Open Sans Light" w:cs="Open Sans Light"/>
                <w:color w:val="000000"/>
                <w:kern w:val="0"/>
                <w14:ligatures w14:val="none"/>
              </w:rPr>
              <w:t>Identify roofing materials, types of roof systems, rafters and trusses; calculate the load for roof members; and determine the architectural styles that will support the roof system design chosen for their project.</w:t>
            </w:r>
          </w:p>
        </w:tc>
        <w:tc>
          <w:tcPr>
            <w:tcW w:w="877" w:type="dxa"/>
            <w:vAlign w:val="bottom"/>
          </w:tcPr>
          <w:p w14:paraId="1746365E" w14:textId="77777777" w:rsidR="00810616" w:rsidRPr="00ED28EF" w:rsidRDefault="00810616" w:rsidP="00810616">
            <w:pPr>
              <w:pStyle w:val="Tabletext"/>
              <w:rPr>
                <w:rStyle w:val="Formentry12ptopunderline"/>
              </w:rPr>
            </w:pPr>
          </w:p>
        </w:tc>
      </w:tr>
      <w:tr w:rsidR="00810616" w:rsidRPr="009F713B" w14:paraId="495478A8" w14:textId="77777777" w:rsidTr="00810616">
        <w:tc>
          <w:tcPr>
            <w:tcW w:w="705" w:type="dxa"/>
          </w:tcPr>
          <w:p w14:paraId="4F9A3063" w14:textId="5884A741" w:rsidR="00810616" w:rsidRPr="00334670" w:rsidRDefault="00810616" w:rsidP="00810616">
            <w:pPr>
              <w:pStyle w:val="TableLeftcolumn"/>
            </w:pPr>
            <w:r>
              <w:t>1.12</w:t>
            </w:r>
          </w:p>
        </w:tc>
        <w:tc>
          <w:tcPr>
            <w:tcW w:w="8200" w:type="dxa"/>
            <w:shd w:val="clear" w:color="auto" w:fill="auto"/>
            <w:vAlign w:val="center"/>
          </w:tcPr>
          <w:p w14:paraId="693F2F89" w14:textId="10EA11E9" w:rsidR="00810616" w:rsidRPr="00334670" w:rsidRDefault="00810616" w:rsidP="00810616">
            <w:pPr>
              <w:pStyle w:val="Tabletext"/>
            </w:pPr>
            <w:r w:rsidRPr="009D54A7">
              <w:rPr>
                <w:rFonts w:ascii="Open Sans Light" w:eastAsia="Times New Roman" w:hAnsi="Open Sans Light" w:cs="Open Sans Light"/>
                <w:color w:val="000000"/>
                <w:kern w:val="0"/>
                <w14:ligatures w14:val="none"/>
              </w:rPr>
              <w:t>Determine the strength of columns and beams required for a structure.</w:t>
            </w:r>
          </w:p>
        </w:tc>
        <w:tc>
          <w:tcPr>
            <w:tcW w:w="877" w:type="dxa"/>
            <w:vAlign w:val="bottom"/>
          </w:tcPr>
          <w:p w14:paraId="380F985A" w14:textId="77777777" w:rsidR="00810616" w:rsidRPr="00ED28EF" w:rsidRDefault="00810616" w:rsidP="00810616">
            <w:pPr>
              <w:pStyle w:val="Tabletext"/>
              <w:rPr>
                <w:rStyle w:val="Formentry12ptopunderline"/>
              </w:rPr>
            </w:pPr>
          </w:p>
        </w:tc>
      </w:tr>
      <w:tr w:rsidR="00810616" w:rsidRPr="009F713B" w14:paraId="7BC15223" w14:textId="77777777" w:rsidTr="00810616">
        <w:trPr>
          <w:cnfStyle w:val="000000100000" w:firstRow="0" w:lastRow="0" w:firstColumn="0" w:lastColumn="0" w:oddVBand="0" w:evenVBand="0" w:oddHBand="1" w:evenHBand="0" w:firstRowFirstColumn="0" w:firstRowLastColumn="0" w:lastRowFirstColumn="0" w:lastRowLastColumn="0"/>
        </w:trPr>
        <w:tc>
          <w:tcPr>
            <w:tcW w:w="705" w:type="dxa"/>
          </w:tcPr>
          <w:p w14:paraId="61E023CC" w14:textId="77903226" w:rsidR="00810616" w:rsidRPr="00334670" w:rsidRDefault="00810616" w:rsidP="00810616">
            <w:pPr>
              <w:pStyle w:val="TableLeftcolumn"/>
            </w:pPr>
            <w:r>
              <w:t>1.13</w:t>
            </w:r>
          </w:p>
        </w:tc>
        <w:tc>
          <w:tcPr>
            <w:tcW w:w="8200" w:type="dxa"/>
            <w:shd w:val="clear" w:color="auto" w:fill="auto"/>
            <w:vAlign w:val="center"/>
          </w:tcPr>
          <w:p w14:paraId="6ECA353A" w14:textId="7EBDC5B9" w:rsidR="00810616" w:rsidRPr="00334670" w:rsidRDefault="00810616" w:rsidP="00810616">
            <w:pPr>
              <w:pStyle w:val="Tabletext"/>
            </w:pPr>
            <w:r w:rsidRPr="009D54A7">
              <w:rPr>
                <w:rFonts w:ascii="Open Sans Light" w:eastAsia="Times New Roman" w:hAnsi="Open Sans Light" w:cs="Open Sans Light"/>
                <w:color w:val="000000"/>
                <w:kern w:val="0"/>
                <w14:ligatures w14:val="none"/>
              </w:rPr>
              <w:t>Research various foundation types, draw sketches of each one, and describe their use.</w:t>
            </w:r>
          </w:p>
        </w:tc>
        <w:tc>
          <w:tcPr>
            <w:tcW w:w="877" w:type="dxa"/>
            <w:vAlign w:val="bottom"/>
          </w:tcPr>
          <w:p w14:paraId="5E68F664" w14:textId="77777777" w:rsidR="00810616" w:rsidRPr="00ED28EF" w:rsidRDefault="00810616" w:rsidP="00810616">
            <w:pPr>
              <w:pStyle w:val="Tabletext"/>
              <w:rPr>
                <w:rStyle w:val="Formentry12ptopunderline"/>
              </w:rPr>
            </w:pPr>
          </w:p>
        </w:tc>
      </w:tr>
      <w:tr w:rsidR="00810616" w:rsidRPr="009F713B" w14:paraId="71AD70FC" w14:textId="77777777" w:rsidTr="00810616">
        <w:tc>
          <w:tcPr>
            <w:tcW w:w="705" w:type="dxa"/>
          </w:tcPr>
          <w:p w14:paraId="3FCA8A2F" w14:textId="45B9FCE7" w:rsidR="00810616" w:rsidRPr="00334670" w:rsidRDefault="00810616" w:rsidP="00810616">
            <w:pPr>
              <w:pStyle w:val="TableLeftcolumn"/>
            </w:pPr>
            <w:r>
              <w:t>1.14</w:t>
            </w:r>
          </w:p>
        </w:tc>
        <w:tc>
          <w:tcPr>
            <w:tcW w:w="8200" w:type="dxa"/>
            <w:shd w:val="clear" w:color="auto" w:fill="auto"/>
            <w:vAlign w:val="center"/>
          </w:tcPr>
          <w:p w14:paraId="5823FFCB" w14:textId="51573F3F" w:rsidR="00810616" w:rsidRPr="00334670" w:rsidRDefault="00810616" w:rsidP="00810616">
            <w:pPr>
              <w:pStyle w:val="Tabletext"/>
            </w:pPr>
            <w:r w:rsidRPr="009D54A7">
              <w:rPr>
                <w:rFonts w:ascii="Open Sans Light" w:eastAsia="Times New Roman" w:hAnsi="Open Sans Light" w:cs="Open Sans Light"/>
                <w:color w:val="000000"/>
                <w:kern w:val="0"/>
                <w14:ligatures w14:val="none"/>
              </w:rPr>
              <w:t>Prepare a foundation detail.</w:t>
            </w:r>
          </w:p>
        </w:tc>
        <w:tc>
          <w:tcPr>
            <w:tcW w:w="877" w:type="dxa"/>
            <w:vAlign w:val="bottom"/>
          </w:tcPr>
          <w:p w14:paraId="7818FCF6" w14:textId="77777777" w:rsidR="00810616" w:rsidRPr="00ED28EF" w:rsidRDefault="00810616" w:rsidP="00810616">
            <w:pPr>
              <w:pStyle w:val="Tabletext"/>
              <w:rPr>
                <w:rStyle w:val="Formentry12ptopunderline"/>
              </w:rPr>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7"/>
          <w:footerReference w:type="default" r:id="rId8"/>
          <w:headerReference w:type="first" r:id="rId9"/>
          <w:footerReference w:type="first" r:id="rId10"/>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lastRenderedPageBreak/>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18E5A796" w:rsidR="004E0952" w:rsidRPr="00202D35" w:rsidRDefault="00810616" w:rsidP="00202D35">
      <w:pPr>
        <w:pStyle w:val="NoSpacing"/>
        <w:ind w:left="720"/>
        <w:rPr>
          <w:sz w:val="16"/>
          <w:szCs w:val="16"/>
        </w:rPr>
      </w:pPr>
      <w:hyperlink r:id="rId11"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195FF270" w:rsidR="004E0952" w:rsidRPr="00202D35" w:rsidRDefault="00810616" w:rsidP="00C41189">
      <w:pPr>
        <w:pStyle w:val="NoSpacing"/>
        <w:rPr>
          <w:sz w:val="16"/>
          <w:szCs w:val="16"/>
        </w:rPr>
      </w:pPr>
      <w:hyperlink r:id="rId13"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4DE92BEA"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1E00BD">
      <w:rPr>
        <w:noProof/>
      </w:rPr>
      <w:t>February 19, 2024</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3048" w14:textId="2CD2AC54"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39452C">
      <w:rPr>
        <w:rStyle w:val="Strong"/>
      </w:rPr>
      <w:t>Civil Engineering &amp; Architecture</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39452C">
      <w:rPr>
        <w:rStyle w:val="Strong"/>
      </w:rPr>
      <w:t>21012</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106A48"/>
    <w:rsid w:val="00174313"/>
    <w:rsid w:val="001C3C11"/>
    <w:rsid w:val="001C6C73"/>
    <w:rsid w:val="001E00BD"/>
    <w:rsid w:val="001E699D"/>
    <w:rsid w:val="00202D35"/>
    <w:rsid w:val="00243870"/>
    <w:rsid w:val="00247BCA"/>
    <w:rsid w:val="00292DE4"/>
    <w:rsid w:val="00297A93"/>
    <w:rsid w:val="002D4D18"/>
    <w:rsid w:val="002F76E2"/>
    <w:rsid w:val="00316F97"/>
    <w:rsid w:val="00334670"/>
    <w:rsid w:val="00383E0B"/>
    <w:rsid w:val="0039452C"/>
    <w:rsid w:val="003962B7"/>
    <w:rsid w:val="003A5603"/>
    <w:rsid w:val="003F2990"/>
    <w:rsid w:val="003F6779"/>
    <w:rsid w:val="00423058"/>
    <w:rsid w:val="004E0952"/>
    <w:rsid w:val="004F79E8"/>
    <w:rsid w:val="00511B2C"/>
    <w:rsid w:val="006222D6"/>
    <w:rsid w:val="006C5BD0"/>
    <w:rsid w:val="006D77DE"/>
    <w:rsid w:val="006E3D0C"/>
    <w:rsid w:val="007039C1"/>
    <w:rsid w:val="00770D8B"/>
    <w:rsid w:val="00810616"/>
    <w:rsid w:val="00830497"/>
    <w:rsid w:val="00866115"/>
    <w:rsid w:val="008C1120"/>
    <w:rsid w:val="00906D59"/>
    <w:rsid w:val="00923587"/>
    <w:rsid w:val="009C4EE4"/>
    <w:rsid w:val="009F713B"/>
    <w:rsid w:val="00A04D82"/>
    <w:rsid w:val="00A46B8D"/>
    <w:rsid w:val="00A75AB0"/>
    <w:rsid w:val="00A77F13"/>
    <w:rsid w:val="00A934AD"/>
    <w:rsid w:val="00AB186E"/>
    <w:rsid w:val="00B30998"/>
    <w:rsid w:val="00C22ECE"/>
    <w:rsid w:val="00C41189"/>
    <w:rsid w:val="00C763C1"/>
    <w:rsid w:val="00C943C0"/>
    <w:rsid w:val="00CB5B81"/>
    <w:rsid w:val="00CC1C7A"/>
    <w:rsid w:val="00CE62B8"/>
    <w:rsid w:val="00D53139"/>
    <w:rsid w:val="00E31DC3"/>
    <w:rsid w:val="00E358DD"/>
    <w:rsid w:val="00E3707B"/>
    <w:rsid w:val="00E37A38"/>
    <w:rsid w:val="00E515C8"/>
    <w:rsid w:val="00E779FD"/>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914403">
      <w:bodyDiv w:val="1"/>
      <w:marLeft w:val="0"/>
      <w:marRight w:val="0"/>
      <w:marTop w:val="0"/>
      <w:marBottom w:val="0"/>
      <w:divBdr>
        <w:top w:val="none" w:sz="0" w:space="0" w:color="auto"/>
        <w:left w:val="none" w:sz="0" w:space="0" w:color="auto"/>
        <w:bottom w:val="none" w:sz="0" w:space="0" w:color="auto"/>
        <w:right w:val="none" w:sz="0" w:space="0" w:color="auto"/>
      </w:divBdr>
    </w:div>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 w:id="204204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sde.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thwayshelpdesk@ksde.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96468DAAB6483E8E19BBAA36A01B43"/>
        <w:category>
          <w:name w:val="General"/>
          <w:gallery w:val="placeholder"/>
        </w:category>
        <w:types>
          <w:type w:val="bbPlcHdr"/>
        </w:types>
        <w:behaviors>
          <w:behavior w:val="content"/>
        </w:behaviors>
        <w:guid w:val="{09B26D00-3E8E-4C29-93F7-D78A9122191C}"/>
      </w:docPartPr>
      <w:docPartBody>
        <w:p w:rsidR="00AE3FA5" w:rsidRDefault="00AE3FA5" w:rsidP="00AE3FA5">
          <w:pPr>
            <w:pStyle w:val="1E96468DAAB6483E8E19BBAA36A01B43"/>
          </w:pPr>
          <w:r w:rsidRPr="00364F6B">
            <w:rPr>
              <w:rStyle w:val="PlaceholderText"/>
            </w:rPr>
            <w:t>Click or tap here to enter text.</w:t>
          </w:r>
        </w:p>
      </w:docPartBody>
    </w:docPart>
    <w:docPart>
      <w:docPartPr>
        <w:name w:val="373B5A40999E4CEEB73C0FF81448410B"/>
        <w:category>
          <w:name w:val="General"/>
          <w:gallery w:val="placeholder"/>
        </w:category>
        <w:types>
          <w:type w:val="bbPlcHdr"/>
        </w:types>
        <w:behaviors>
          <w:behavior w:val="content"/>
        </w:behaviors>
        <w:guid w:val="{F44CC0AE-EB2B-4061-8422-D8E94FB2EFA9}"/>
      </w:docPartPr>
      <w:docPartBody>
        <w:p w:rsidR="00AE3FA5" w:rsidRDefault="00AE3FA5" w:rsidP="00AE3FA5">
          <w:pPr>
            <w:pStyle w:val="373B5A40999E4CEEB73C0FF81448410B"/>
          </w:pPr>
          <w:r w:rsidRPr="00364F6B">
            <w:rPr>
              <w:rStyle w:val="PlaceholderText"/>
            </w:rPr>
            <w:t>Click or tap here to enter text.</w:t>
          </w:r>
        </w:p>
      </w:docPartBody>
    </w:docPart>
    <w:docPart>
      <w:docPartPr>
        <w:name w:val="47E02C0B7EEA4F2F8AB775C71265D283"/>
        <w:category>
          <w:name w:val="General"/>
          <w:gallery w:val="placeholder"/>
        </w:category>
        <w:types>
          <w:type w:val="bbPlcHdr"/>
        </w:types>
        <w:behaviors>
          <w:behavior w:val="content"/>
        </w:behaviors>
        <w:guid w:val="{07A0D9C3-20AD-45D3-8428-24027A482BEC}"/>
      </w:docPartPr>
      <w:docPartBody>
        <w:p w:rsidR="00AE3FA5" w:rsidRDefault="00AE3FA5" w:rsidP="00AE3FA5">
          <w:pPr>
            <w:pStyle w:val="47E02C0B7EEA4F2F8AB775C71265D283"/>
          </w:pPr>
          <w:r w:rsidRPr="00364F6B">
            <w:rPr>
              <w:rStyle w:val="PlaceholderText"/>
            </w:rPr>
            <w:t>Click or tap here to enter text.</w:t>
          </w:r>
        </w:p>
      </w:docPartBody>
    </w:docPart>
    <w:docPart>
      <w:docPartPr>
        <w:name w:val="FAB3F9A9A2CD48E2A3F523C91CAD0E18"/>
        <w:category>
          <w:name w:val="General"/>
          <w:gallery w:val="placeholder"/>
        </w:category>
        <w:types>
          <w:type w:val="bbPlcHdr"/>
        </w:types>
        <w:behaviors>
          <w:behavior w:val="content"/>
        </w:behaviors>
        <w:guid w:val="{2B151F4D-AA64-4BAF-9620-2545DC33C98C}"/>
      </w:docPartPr>
      <w:docPartBody>
        <w:p w:rsidR="00AE3FA5" w:rsidRDefault="00AE3FA5" w:rsidP="00AE3FA5">
          <w:pPr>
            <w:pStyle w:val="FAB3F9A9A2CD48E2A3F523C91CAD0E18"/>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345A06"/>
    <w:rsid w:val="004A0180"/>
    <w:rsid w:val="007800D7"/>
    <w:rsid w:val="00AE3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FA5"/>
    <w:rPr>
      <w:color w:val="808080"/>
    </w:rPr>
  </w:style>
  <w:style w:type="paragraph" w:customStyle="1" w:styleId="D49EA454F2F34995B1785BC97469518D">
    <w:name w:val="D49EA454F2F34995B1785BC97469518D"/>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1E96468DAAB6483E8E19BBAA36A01B43">
    <w:name w:val="1E96468DAAB6483E8E19BBAA36A01B43"/>
    <w:rsid w:val="00AE3FA5"/>
    <w:rPr>
      <w:kern w:val="2"/>
      <w14:ligatures w14:val="standardContextual"/>
    </w:rPr>
  </w:style>
  <w:style w:type="paragraph" w:customStyle="1" w:styleId="373B5A40999E4CEEB73C0FF81448410B">
    <w:name w:val="373B5A40999E4CEEB73C0FF81448410B"/>
    <w:rsid w:val="00AE3FA5"/>
    <w:rPr>
      <w:kern w:val="2"/>
      <w14:ligatures w14:val="standardContextual"/>
    </w:rPr>
  </w:style>
  <w:style w:type="paragraph" w:customStyle="1" w:styleId="47E02C0B7EEA4F2F8AB775C71265D283">
    <w:name w:val="47E02C0B7EEA4F2F8AB775C71265D283"/>
    <w:rsid w:val="00AE3FA5"/>
    <w:rPr>
      <w:kern w:val="2"/>
      <w14:ligatures w14:val="standardContextual"/>
    </w:rPr>
  </w:style>
  <w:style w:type="paragraph" w:customStyle="1" w:styleId="FAB3F9A9A2CD48E2A3F523C91CAD0E18">
    <w:name w:val="FAB3F9A9A2CD48E2A3F523C91CAD0E18"/>
    <w:rsid w:val="00AE3FA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Civil Engineering &amp; Architecture</vt:lpstr>
    </vt:vector>
  </TitlesOfParts>
  <Company>Kansas State Department of Education</Company>
  <LinksUpToDate>false</LinksUpToDate>
  <CharactersWithSpaces>5035</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&amp; Architecture</dc:title>
  <dc:subject>21012</dc:subject>
  <dc:creator>Cheryl Franklin</dc:creator>
  <cp:keywords/>
  <dc:description>1.0</dc:description>
  <cp:lastModifiedBy>Barbara A. Bahm</cp:lastModifiedBy>
  <cp:revision>3</cp:revision>
  <cp:lastPrinted>2023-05-25T21:45:00Z</cp:lastPrinted>
  <dcterms:created xsi:type="dcterms:W3CDTF">2024-02-19T19:26:00Z</dcterms:created>
  <dcterms:modified xsi:type="dcterms:W3CDTF">2024-02-19T19:46:00Z</dcterms:modified>
  <cp:category/>
</cp:coreProperties>
</file>